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Obec Týn nad Bečvou</w:t>
      </w: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obce</w:t>
      </w: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schválilo na svém </w:t>
      </w:r>
      <w:r w:rsidR="00975820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ustavujícím</w:t>
      </w: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 zasedání dne </w:t>
      </w:r>
      <w:r w:rsidR="00975820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15</w:t>
      </w: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.</w:t>
      </w:r>
      <w:r w:rsidR="00975820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11</w:t>
      </w: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.2018 následující</w:t>
      </w: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u s n e s e n í </w:t>
      </w:r>
    </w:p>
    <w:p w:rsidR="00734ACC" w:rsidRPr="00734ACC" w:rsidRDefault="00734ACC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3"/>
          <w:szCs w:val="23"/>
          <w:lang w:eastAsia="cs-CZ"/>
        </w:rPr>
      </w:pPr>
    </w:p>
    <w:p w:rsidR="00734ACC" w:rsidRPr="00734ACC" w:rsidRDefault="00734ACC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3"/>
          <w:szCs w:val="23"/>
          <w:lang w:eastAsia="cs-CZ"/>
        </w:rPr>
      </w:pPr>
    </w:p>
    <w:p w:rsidR="00D921F0" w:rsidRDefault="009C5601" w:rsidP="009C5601">
      <w:pPr>
        <w:pStyle w:val="Standard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Usnesení zastupitelstva obce je upraveno </w:t>
      </w:r>
      <w:r w:rsidR="00D921F0">
        <w:rPr>
          <w:sz w:val="23"/>
          <w:szCs w:val="23"/>
        </w:rPr>
        <w:t>ve smyslu nařízení Evropského parlamentu a Rady EU 2016/679</w:t>
      </w:r>
      <w:r>
        <w:rPr>
          <w:sz w:val="23"/>
          <w:szCs w:val="23"/>
        </w:rPr>
        <w:t xml:space="preserve"> o ochraně </w:t>
      </w:r>
      <w:r w:rsidR="00D921F0">
        <w:rPr>
          <w:sz w:val="23"/>
          <w:szCs w:val="23"/>
        </w:rPr>
        <w:t>fyzických osob v souvislosti se zpracováním osobních údajů</w:t>
      </w:r>
      <w:r>
        <w:rPr>
          <w:sz w:val="23"/>
          <w:szCs w:val="23"/>
        </w:rPr>
        <w:t xml:space="preserve"> a o </w:t>
      </w:r>
      <w:r w:rsidR="00D921F0">
        <w:rPr>
          <w:sz w:val="23"/>
          <w:szCs w:val="23"/>
        </w:rPr>
        <w:t>volném pohybu těchto údajů a o zrušení směrnice 95/4</w:t>
      </w:r>
      <w:r w:rsidR="00D30A9B">
        <w:rPr>
          <w:sz w:val="23"/>
          <w:szCs w:val="23"/>
        </w:rPr>
        <w:t>6</w:t>
      </w:r>
      <w:bookmarkStart w:id="0" w:name="_GoBack"/>
      <w:bookmarkEnd w:id="0"/>
      <w:r w:rsidR="00D921F0">
        <w:rPr>
          <w:sz w:val="23"/>
          <w:szCs w:val="23"/>
        </w:rPr>
        <w:t>/ES a v souladu s platnou legislativou České republiky na ochranu osobních údajů (dále jen GDPR).</w:t>
      </w:r>
    </w:p>
    <w:p w:rsidR="009C5601" w:rsidRDefault="009C5601" w:rsidP="009C5601">
      <w:pPr>
        <w:pStyle w:val="Standard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Neupravené verze těchto dokumentů jsou uloženy k nahlédnutí oprávněným osobám podle </w:t>
      </w:r>
      <w:proofErr w:type="spellStart"/>
      <w:r>
        <w:rPr>
          <w:sz w:val="23"/>
          <w:szCs w:val="23"/>
        </w:rPr>
        <w:t>ust</w:t>
      </w:r>
      <w:proofErr w:type="spellEnd"/>
      <w:r>
        <w:rPr>
          <w:sz w:val="23"/>
          <w:szCs w:val="23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4E5240" w:rsidRPr="00734ACC" w:rsidRDefault="009C5601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3"/>
          <w:szCs w:val="23"/>
          <w:lang w:eastAsia="cs-CZ"/>
        </w:rPr>
      </w:pPr>
      <w:r>
        <w:rPr>
          <w:rFonts w:ascii="Times New Roman" w:eastAsia="Arial Unicode MS" w:hAnsi="Times New Roman" w:cs="Tahoma"/>
          <w:kern w:val="3"/>
          <w:sz w:val="23"/>
          <w:szCs w:val="23"/>
          <w:lang w:eastAsia="cs-CZ"/>
        </w:rPr>
        <w:t xml:space="preserve"> </w:t>
      </w:r>
    </w:p>
    <w:p w:rsidR="00734ACC" w:rsidRPr="00734ACC" w:rsidRDefault="00734ACC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3"/>
          <w:szCs w:val="23"/>
          <w:lang w:eastAsia="cs-CZ"/>
        </w:rPr>
      </w:pP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4ACC" w:rsidRPr="00734ACC" w:rsidRDefault="00975820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1</w:t>
      </w:r>
      <w:r w:rsidR="00734ACC"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/2018 – ZO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1</w:t>
      </w: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75820" w:rsidRPr="00975820" w:rsidRDefault="00975820" w:rsidP="00975820">
      <w:pPr>
        <w:tabs>
          <w:tab w:val="left" w:pos="1189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7582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Složení slibu zastupitelů obce </w:t>
      </w:r>
    </w:p>
    <w:p w:rsidR="00975820" w:rsidRPr="00975820" w:rsidRDefault="00975820" w:rsidP="0097582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75820">
        <w:rPr>
          <w:rFonts w:ascii="Times New Roman" w:hAnsi="Times New Roman" w:cs="Times New Roman"/>
          <w:sz w:val="24"/>
          <w:szCs w:val="24"/>
        </w:rPr>
        <w:t>Zastupitelstvo obce    v z a l o   n a   v ě d o m í    složení slibu všech 15 zastupitelů obce</w:t>
      </w:r>
    </w:p>
    <w:p w:rsidR="00975820" w:rsidRDefault="00975820" w:rsidP="0097582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75820">
        <w:rPr>
          <w:rFonts w:ascii="Times New Roman" w:hAnsi="Times New Roman" w:cs="Times New Roman"/>
          <w:sz w:val="24"/>
          <w:szCs w:val="24"/>
        </w:rPr>
        <w:t>Týn nad Bečvou v souladu s </w:t>
      </w:r>
      <w:proofErr w:type="spellStart"/>
      <w:r w:rsidRPr="0097582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75820">
        <w:rPr>
          <w:rFonts w:ascii="Times New Roman" w:hAnsi="Times New Roman" w:cs="Times New Roman"/>
          <w:sz w:val="24"/>
          <w:szCs w:val="24"/>
        </w:rPr>
        <w:t>. § 69 odst. 2 zákona č. 128/2000 Sb., o obcích (obecní zřízení),</w:t>
      </w:r>
    </w:p>
    <w:p w:rsidR="00975820" w:rsidRPr="00975820" w:rsidRDefault="00644905" w:rsidP="0097582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820" w:rsidRPr="00975820">
        <w:rPr>
          <w:rFonts w:ascii="Times New Roman" w:hAnsi="Times New Roman" w:cs="Times New Roman"/>
          <w:sz w:val="24"/>
          <w:szCs w:val="24"/>
        </w:rPr>
        <w:t>ve znění pozdějších předpisů.</w:t>
      </w:r>
    </w:p>
    <w:p w:rsidR="00734ACC" w:rsidRPr="00734ACC" w:rsidRDefault="00975820" w:rsidP="00734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2/2018 – ZO </w:t>
      </w:r>
      <w:r w:rsidR="00975820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1</w:t>
      </w: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4ACC" w:rsidRDefault="00975820" w:rsidP="00734AC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75820">
        <w:rPr>
          <w:rFonts w:ascii="Times New Roman" w:hAnsi="Times New Roman" w:cs="Times New Roman"/>
          <w:b/>
          <w:iCs/>
          <w:sz w:val="24"/>
          <w:szCs w:val="24"/>
          <w:u w:val="single"/>
        </w:rPr>
        <w:t>Určení zapisovatele a ověřovatelů zápisu</w:t>
      </w:r>
    </w:p>
    <w:p w:rsidR="00975820" w:rsidRDefault="00975820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975820" w:rsidRDefault="00975820" w:rsidP="009758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5820">
        <w:rPr>
          <w:rFonts w:ascii="Times New Roman" w:hAnsi="Times New Roman" w:cs="Times New Roman"/>
          <w:sz w:val="24"/>
          <w:szCs w:val="24"/>
        </w:rPr>
        <w:t>Zastupitelstvo obce    u r č u j e    ověřovateli zápisu paní Milenu Seitlovou,</w:t>
      </w:r>
    </w:p>
    <w:p w:rsidR="00975820" w:rsidRPr="00975820" w:rsidRDefault="00975820" w:rsidP="009758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5820">
        <w:rPr>
          <w:rFonts w:ascii="Times New Roman" w:hAnsi="Times New Roman" w:cs="Times New Roman"/>
          <w:sz w:val="24"/>
          <w:szCs w:val="24"/>
        </w:rPr>
        <w:t xml:space="preserve">pana Bc. Josefa </w:t>
      </w:r>
      <w:proofErr w:type="spellStart"/>
      <w:proofErr w:type="gramStart"/>
      <w:r w:rsidRPr="00975820">
        <w:rPr>
          <w:rFonts w:ascii="Times New Roman" w:hAnsi="Times New Roman" w:cs="Times New Roman"/>
          <w:sz w:val="24"/>
          <w:szCs w:val="24"/>
        </w:rPr>
        <w:t>Vaculina</w:t>
      </w:r>
      <w:proofErr w:type="spellEnd"/>
      <w:r w:rsidRPr="00975820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975820">
        <w:rPr>
          <w:rFonts w:ascii="Times New Roman" w:hAnsi="Times New Roman" w:cs="Times New Roman"/>
          <w:sz w:val="24"/>
          <w:szCs w:val="24"/>
        </w:rPr>
        <w:t xml:space="preserve">  zapisovatelkou paní Zdeňku Mikulíkovou.</w:t>
      </w:r>
    </w:p>
    <w:p w:rsidR="00975820" w:rsidRDefault="00975820" w:rsidP="00975820">
      <w:pPr>
        <w:rPr>
          <w:rFonts w:ascii="Arial Narrow" w:hAnsi="Arial Narrow"/>
          <w:sz w:val="28"/>
          <w:szCs w:val="28"/>
        </w:rPr>
      </w:pPr>
    </w:p>
    <w:p w:rsidR="00734ACC" w:rsidRPr="00734ACC" w:rsidRDefault="00975820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3</w:t>
      </w:r>
      <w:r w:rsidR="00734ACC"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/2018 – ZO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1</w:t>
      </w: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4ACC" w:rsidRDefault="00975820" w:rsidP="00734AC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75820">
        <w:rPr>
          <w:rFonts w:ascii="Times New Roman" w:hAnsi="Times New Roman" w:cs="Times New Roman"/>
          <w:b/>
          <w:iCs/>
          <w:sz w:val="24"/>
          <w:szCs w:val="24"/>
          <w:u w:val="single"/>
        </w:rPr>
        <w:t>Volba návrhové a volební komise</w:t>
      </w:r>
    </w:p>
    <w:p w:rsidR="00975820" w:rsidRDefault="00975820" w:rsidP="00734A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644905" w:rsidRPr="00644905" w:rsidRDefault="00644905" w:rsidP="00644905">
      <w:pPr>
        <w:tabs>
          <w:tab w:val="left" w:pos="691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4905">
        <w:rPr>
          <w:rFonts w:ascii="Times New Roman" w:hAnsi="Times New Roman" w:cs="Times New Roman"/>
          <w:sz w:val="24"/>
          <w:szCs w:val="24"/>
        </w:rPr>
        <w:t>Zastupitelstvo obce po projednání    z v o l i l o    návrhovou a volební komisi ve složení:</w:t>
      </w:r>
    </w:p>
    <w:p w:rsidR="00644905" w:rsidRDefault="00644905" w:rsidP="00644905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4905" w:rsidRPr="00644905" w:rsidRDefault="00644905" w:rsidP="00644905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4905">
        <w:rPr>
          <w:rFonts w:ascii="Times New Roman" w:hAnsi="Times New Roman" w:cs="Times New Roman"/>
          <w:sz w:val="24"/>
          <w:szCs w:val="24"/>
        </w:rPr>
        <w:t xml:space="preserve">Předseda: </w:t>
      </w:r>
      <w:r w:rsidRPr="00644905">
        <w:rPr>
          <w:rFonts w:ascii="Times New Roman" w:hAnsi="Times New Roman" w:cs="Times New Roman"/>
          <w:sz w:val="24"/>
          <w:szCs w:val="24"/>
        </w:rPr>
        <w:tab/>
        <w:t>pan Břetislav Brázda</w:t>
      </w:r>
    </w:p>
    <w:p w:rsidR="00644905" w:rsidRPr="00644905" w:rsidRDefault="00644905" w:rsidP="00644905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44905">
        <w:rPr>
          <w:rFonts w:ascii="Times New Roman" w:hAnsi="Times New Roman" w:cs="Times New Roman"/>
          <w:sz w:val="24"/>
          <w:szCs w:val="24"/>
        </w:rPr>
        <w:t xml:space="preserve">Členové:   </w:t>
      </w:r>
      <w:proofErr w:type="gramEnd"/>
      <w:r w:rsidRPr="00644905">
        <w:rPr>
          <w:rFonts w:ascii="Times New Roman" w:hAnsi="Times New Roman" w:cs="Times New Roman"/>
          <w:sz w:val="24"/>
          <w:szCs w:val="24"/>
        </w:rPr>
        <w:tab/>
        <w:t xml:space="preserve">paní Mgr. Stanislava </w:t>
      </w:r>
      <w:proofErr w:type="spellStart"/>
      <w:r w:rsidRPr="00644905">
        <w:rPr>
          <w:rFonts w:ascii="Times New Roman" w:hAnsi="Times New Roman" w:cs="Times New Roman"/>
          <w:sz w:val="24"/>
          <w:szCs w:val="24"/>
        </w:rPr>
        <w:t>Schotliová</w:t>
      </w:r>
      <w:proofErr w:type="spellEnd"/>
    </w:p>
    <w:p w:rsidR="00644905" w:rsidRPr="00644905" w:rsidRDefault="00644905" w:rsidP="0064490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644905">
        <w:rPr>
          <w:rFonts w:ascii="Times New Roman" w:hAnsi="Times New Roman" w:cs="Times New Roman"/>
          <w:sz w:val="24"/>
          <w:szCs w:val="24"/>
        </w:rPr>
        <w:t xml:space="preserve">pan Ing. Martin Krejčiřík </w:t>
      </w:r>
      <w:r w:rsidRPr="00644905">
        <w:rPr>
          <w:rFonts w:ascii="Times New Roman" w:hAnsi="Times New Roman" w:cs="Times New Roman"/>
          <w:sz w:val="24"/>
          <w:szCs w:val="24"/>
        </w:rPr>
        <w:tab/>
      </w:r>
    </w:p>
    <w:p w:rsidR="00975820" w:rsidRPr="00975820" w:rsidRDefault="00975820" w:rsidP="00734A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ACC" w:rsidRPr="00734ACC" w:rsidRDefault="00734ACC" w:rsidP="00734A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4905" w:rsidRDefault="00644905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644905" w:rsidRDefault="00644905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644905" w:rsidRDefault="00644905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734ACC" w:rsidRPr="00734ACC" w:rsidRDefault="00644905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4</w:t>
      </w:r>
      <w:r w:rsidR="00734ACC"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/2018 – ZO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1</w:t>
      </w: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81A" w:rsidRDefault="00644905" w:rsidP="00644905">
      <w:pPr>
        <w:tabs>
          <w:tab w:val="left" w:pos="1189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44905">
        <w:rPr>
          <w:rFonts w:ascii="Times New Roman" w:hAnsi="Times New Roman" w:cs="Times New Roman"/>
          <w:b/>
          <w:iCs/>
          <w:sz w:val="24"/>
          <w:szCs w:val="24"/>
          <w:u w:val="single"/>
        </w:rPr>
        <w:t>Stanovení počtu dlouhodobě uvolněných členů zastupitelstva obce a počtu členů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644905">
        <w:rPr>
          <w:rFonts w:ascii="Times New Roman" w:hAnsi="Times New Roman" w:cs="Times New Roman"/>
          <w:b/>
          <w:iCs/>
          <w:sz w:val="24"/>
          <w:szCs w:val="24"/>
          <w:u w:val="single"/>
        </w:rPr>
        <w:t>rady obce</w:t>
      </w:r>
    </w:p>
    <w:p w:rsidR="00644905" w:rsidRPr="0024381A" w:rsidRDefault="0024381A" w:rsidP="00644905">
      <w:pPr>
        <w:tabs>
          <w:tab w:val="left" w:pos="1189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A54C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4905" w:rsidRPr="006449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Zastupitelstvo obce po projednání   s t a n o v i l </w:t>
      </w:r>
      <w:proofErr w:type="gramStart"/>
      <w:r w:rsidR="00644905" w:rsidRPr="00644905">
        <w:rPr>
          <w:rFonts w:ascii="Times New Roman" w:hAnsi="Times New Roman" w:cs="Times New Roman"/>
          <w:iCs/>
          <w:sz w:val="24"/>
          <w:szCs w:val="24"/>
          <w:u w:val="single"/>
        </w:rPr>
        <w:t>o  :</w:t>
      </w:r>
      <w:proofErr w:type="gramEnd"/>
    </w:p>
    <w:p w:rsidR="00644905" w:rsidRPr="00644905" w:rsidRDefault="00644905" w:rsidP="0064490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CE1">
        <w:rPr>
          <w:rFonts w:ascii="Times New Roman" w:hAnsi="Times New Roman" w:cs="Times New Roman"/>
          <w:sz w:val="24"/>
          <w:szCs w:val="24"/>
        </w:rPr>
        <w:t xml:space="preserve"> </w:t>
      </w:r>
      <w:r w:rsidRPr="00644905">
        <w:rPr>
          <w:rFonts w:ascii="Times New Roman" w:hAnsi="Times New Roman" w:cs="Times New Roman"/>
          <w:sz w:val="24"/>
          <w:szCs w:val="24"/>
        </w:rPr>
        <w:t xml:space="preserve">a)  v souladu s ustanovením § 84 odst. 2 písm. k) zákona č. 128/2000 Sb., o obcích (obecní   </w:t>
      </w:r>
    </w:p>
    <w:p w:rsidR="00644905" w:rsidRPr="00644905" w:rsidRDefault="00644905" w:rsidP="0064490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90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54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905">
        <w:rPr>
          <w:rFonts w:ascii="Times New Roman" w:hAnsi="Times New Roman" w:cs="Times New Roman"/>
          <w:sz w:val="24"/>
          <w:szCs w:val="24"/>
        </w:rPr>
        <w:t xml:space="preserve">zřízení), ve znění pozdějších předpisů na volební období </w:t>
      </w:r>
      <w:proofErr w:type="gramStart"/>
      <w:r w:rsidRPr="00644905">
        <w:rPr>
          <w:rFonts w:ascii="Times New Roman" w:hAnsi="Times New Roman" w:cs="Times New Roman"/>
          <w:sz w:val="24"/>
          <w:szCs w:val="24"/>
        </w:rPr>
        <w:t>2018 – 2022</w:t>
      </w:r>
      <w:proofErr w:type="gramEnd"/>
      <w:r w:rsidRPr="00644905">
        <w:rPr>
          <w:rFonts w:ascii="Times New Roman" w:hAnsi="Times New Roman" w:cs="Times New Roman"/>
          <w:sz w:val="24"/>
          <w:szCs w:val="24"/>
        </w:rPr>
        <w:t xml:space="preserve"> </w:t>
      </w:r>
      <w:r w:rsidRPr="00644905">
        <w:rPr>
          <w:rFonts w:ascii="Times New Roman" w:hAnsi="Times New Roman" w:cs="Times New Roman"/>
          <w:b/>
          <w:sz w:val="24"/>
          <w:szCs w:val="24"/>
        </w:rPr>
        <w:t>jednoho</w:t>
      </w:r>
      <w:r w:rsidRPr="00644905">
        <w:rPr>
          <w:rFonts w:ascii="Times New Roman" w:hAnsi="Times New Roman" w:cs="Times New Roman"/>
          <w:sz w:val="24"/>
          <w:szCs w:val="24"/>
        </w:rPr>
        <w:t xml:space="preserve"> dlouhodobě   </w:t>
      </w:r>
    </w:p>
    <w:p w:rsidR="00644905" w:rsidRPr="00644905" w:rsidRDefault="00644905" w:rsidP="0064490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9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24381A">
        <w:rPr>
          <w:rFonts w:ascii="Times New Roman" w:hAnsi="Times New Roman" w:cs="Times New Roman"/>
          <w:sz w:val="24"/>
          <w:szCs w:val="24"/>
        </w:rPr>
        <w:t xml:space="preserve">    </w:t>
      </w:r>
      <w:r w:rsidR="00A54CE1">
        <w:rPr>
          <w:rFonts w:ascii="Times New Roman" w:hAnsi="Times New Roman" w:cs="Times New Roman"/>
          <w:sz w:val="24"/>
          <w:szCs w:val="24"/>
        </w:rPr>
        <w:t xml:space="preserve"> </w:t>
      </w:r>
      <w:r w:rsidR="0024381A">
        <w:rPr>
          <w:rFonts w:ascii="Times New Roman" w:hAnsi="Times New Roman" w:cs="Times New Roman"/>
          <w:sz w:val="24"/>
          <w:szCs w:val="24"/>
        </w:rPr>
        <w:t xml:space="preserve"> </w:t>
      </w:r>
      <w:r w:rsidRPr="00644905">
        <w:rPr>
          <w:rFonts w:ascii="Times New Roman" w:hAnsi="Times New Roman" w:cs="Times New Roman"/>
          <w:sz w:val="24"/>
          <w:szCs w:val="24"/>
        </w:rPr>
        <w:t>uvolněného člena Zastupitelstva obce Týn nad Bečvou do funkce starosty obce</w:t>
      </w:r>
    </w:p>
    <w:p w:rsidR="00644905" w:rsidRPr="00644905" w:rsidRDefault="00644905" w:rsidP="0064490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90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381A">
        <w:rPr>
          <w:rFonts w:ascii="Times New Roman" w:hAnsi="Times New Roman" w:cs="Times New Roman"/>
          <w:sz w:val="24"/>
          <w:szCs w:val="24"/>
        </w:rPr>
        <w:t xml:space="preserve">  </w:t>
      </w:r>
      <w:r w:rsidR="00A54CE1">
        <w:rPr>
          <w:rFonts w:ascii="Times New Roman" w:hAnsi="Times New Roman" w:cs="Times New Roman"/>
          <w:sz w:val="24"/>
          <w:szCs w:val="24"/>
        </w:rPr>
        <w:t xml:space="preserve"> </w:t>
      </w:r>
      <w:r w:rsidR="0024381A">
        <w:rPr>
          <w:rFonts w:ascii="Times New Roman" w:hAnsi="Times New Roman" w:cs="Times New Roman"/>
          <w:sz w:val="24"/>
          <w:szCs w:val="24"/>
        </w:rPr>
        <w:t>T</w:t>
      </w:r>
      <w:r w:rsidRPr="00644905">
        <w:rPr>
          <w:rFonts w:ascii="Times New Roman" w:hAnsi="Times New Roman" w:cs="Times New Roman"/>
          <w:sz w:val="24"/>
          <w:szCs w:val="24"/>
        </w:rPr>
        <w:t xml:space="preserve">ýn nad Bečvou.   </w:t>
      </w:r>
    </w:p>
    <w:p w:rsidR="00644905" w:rsidRPr="00644905" w:rsidRDefault="00644905" w:rsidP="00644905">
      <w:pPr>
        <w:tabs>
          <w:tab w:val="left" w:pos="691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4905">
        <w:rPr>
          <w:rFonts w:ascii="Times New Roman" w:hAnsi="Times New Roman" w:cs="Times New Roman"/>
          <w:sz w:val="24"/>
          <w:szCs w:val="24"/>
        </w:rPr>
        <w:t xml:space="preserve">b)  v souladu s ustanovením § 84 odst. 2 písm. m) zákona č. 128/2000 Sb., o obcích (obecní  </w:t>
      </w:r>
    </w:p>
    <w:p w:rsidR="00644905" w:rsidRPr="00644905" w:rsidRDefault="00644905" w:rsidP="00644905">
      <w:pPr>
        <w:tabs>
          <w:tab w:val="left" w:pos="69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490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4905">
        <w:rPr>
          <w:rFonts w:ascii="Times New Roman" w:hAnsi="Times New Roman" w:cs="Times New Roman"/>
          <w:sz w:val="24"/>
          <w:szCs w:val="24"/>
        </w:rPr>
        <w:t xml:space="preserve">zřízení), ve znění pozdějších předpisů na volební </w:t>
      </w:r>
      <w:proofErr w:type="gramStart"/>
      <w:r w:rsidRPr="00644905">
        <w:rPr>
          <w:rFonts w:ascii="Times New Roman" w:hAnsi="Times New Roman" w:cs="Times New Roman"/>
          <w:sz w:val="24"/>
          <w:szCs w:val="24"/>
        </w:rPr>
        <w:t>období  2018</w:t>
      </w:r>
      <w:proofErr w:type="gramEnd"/>
      <w:r w:rsidRPr="00644905">
        <w:rPr>
          <w:rFonts w:ascii="Times New Roman" w:hAnsi="Times New Roman" w:cs="Times New Roman"/>
          <w:sz w:val="24"/>
          <w:szCs w:val="24"/>
        </w:rPr>
        <w:t xml:space="preserve"> – 2022  počet členů</w:t>
      </w:r>
    </w:p>
    <w:p w:rsidR="00644905" w:rsidRPr="00644905" w:rsidRDefault="00644905" w:rsidP="00644905">
      <w:pPr>
        <w:tabs>
          <w:tab w:val="left" w:pos="6917"/>
        </w:tabs>
        <w:rPr>
          <w:rFonts w:ascii="Times New Roman" w:hAnsi="Times New Roman" w:cs="Times New Roman"/>
          <w:sz w:val="24"/>
          <w:szCs w:val="24"/>
        </w:rPr>
      </w:pPr>
      <w:r w:rsidRPr="0064490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4905">
        <w:rPr>
          <w:rFonts w:ascii="Times New Roman" w:hAnsi="Times New Roman" w:cs="Times New Roman"/>
          <w:sz w:val="24"/>
          <w:szCs w:val="24"/>
        </w:rPr>
        <w:t xml:space="preserve">Rady obce Týn nad Bečvou </w:t>
      </w:r>
      <w:proofErr w:type="gramStart"/>
      <w:r w:rsidRPr="00644905">
        <w:rPr>
          <w:rFonts w:ascii="Times New Roman" w:hAnsi="Times New Roman" w:cs="Times New Roman"/>
          <w:sz w:val="24"/>
          <w:szCs w:val="24"/>
        </w:rPr>
        <w:t xml:space="preserve">na  </w:t>
      </w:r>
      <w:r w:rsidRPr="00644905">
        <w:rPr>
          <w:rFonts w:ascii="Times New Roman" w:hAnsi="Times New Roman" w:cs="Times New Roman"/>
          <w:b/>
          <w:sz w:val="24"/>
          <w:szCs w:val="24"/>
        </w:rPr>
        <w:t>5</w:t>
      </w:r>
      <w:r w:rsidRPr="006449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ACC" w:rsidRPr="00734ACC" w:rsidRDefault="00734ACC" w:rsidP="00734ACC">
      <w:pPr>
        <w:tabs>
          <w:tab w:val="left" w:pos="6917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ACC" w:rsidRPr="00734ACC" w:rsidRDefault="00957A5A" w:rsidP="00734ACC">
      <w:pPr>
        <w:tabs>
          <w:tab w:val="left" w:pos="6917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44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05C38" w:rsidRDefault="00644905" w:rsidP="006163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5</w:t>
      </w:r>
      <w:r w:rsidR="00734ACC"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/2018 – ZO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1</w:t>
      </w:r>
    </w:p>
    <w:p w:rsidR="00734ACC" w:rsidRPr="00734ACC" w:rsidRDefault="00734ACC" w:rsidP="0061634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4381A" w:rsidRPr="0024381A" w:rsidRDefault="0024381A" w:rsidP="0024381A">
      <w:pPr>
        <w:tabs>
          <w:tab w:val="left" w:pos="1189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4381A">
        <w:rPr>
          <w:rFonts w:ascii="Times New Roman" w:hAnsi="Times New Roman" w:cs="Times New Roman"/>
          <w:b/>
          <w:iCs/>
          <w:sz w:val="24"/>
          <w:szCs w:val="24"/>
          <w:u w:val="single"/>
        </w:rPr>
        <w:t>Stanovení způsobu volby starosty, místostarosty a členů rady obce</w:t>
      </w:r>
    </w:p>
    <w:p w:rsidR="0024381A" w:rsidRDefault="0024381A" w:rsidP="0024381A">
      <w:pPr>
        <w:tabs>
          <w:tab w:val="left" w:pos="1189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A54CE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4CE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Z</w:t>
      </w:r>
      <w:r w:rsidRPr="0024381A">
        <w:rPr>
          <w:rFonts w:ascii="Times New Roman" w:hAnsi="Times New Roman" w:cs="Times New Roman"/>
          <w:iCs/>
          <w:sz w:val="24"/>
          <w:szCs w:val="24"/>
        </w:rPr>
        <w:t xml:space="preserve">astupitelstvo obce po projednání   s ch v á l i l o   volbu starosty, místostarosty a dalších členů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4381A" w:rsidRPr="0024381A" w:rsidRDefault="0024381A" w:rsidP="0024381A">
      <w:pPr>
        <w:tabs>
          <w:tab w:val="left" w:pos="1189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A54CE1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24381A">
        <w:rPr>
          <w:rFonts w:ascii="Times New Roman" w:hAnsi="Times New Roman" w:cs="Times New Roman"/>
          <w:iCs/>
          <w:sz w:val="24"/>
          <w:szCs w:val="24"/>
        </w:rPr>
        <w:t>rady obce veřejným hlasováním, dle platného jednacího řádu.</w:t>
      </w:r>
    </w:p>
    <w:p w:rsidR="0024381A" w:rsidRDefault="0024381A" w:rsidP="00C626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734ACC" w:rsidRDefault="0024381A" w:rsidP="00C626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6/20</w:t>
      </w:r>
      <w:r w:rsidR="00772F8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18 – ZO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1</w:t>
      </w:r>
    </w:p>
    <w:p w:rsidR="00772F83" w:rsidRDefault="00772F83" w:rsidP="00734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72F83" w:rsidRPr="0024381A" w:rsidRDefault="0024381A" w:rsidP="00C6267A">
      <w:pPr>
        <w:pStyle w:val="Standard"/>
        <w:ind w:left="703" w:hanging="703"/>
        <w:jc w:val="both"/>
        <w:rPr>
          <w:rFonts w:cs="Times New Roman"/>
          <w:u w:val="single"/>
        </w:rPr>
      </w:pPr>
      <w:r w:rsidRPr="0024381A">
        <w:rPr>
          <w:rFonts w:cs="Times New Roman"/>
          <w:b/>
          <w:iCs/>
          <w:u w:val="single"/>
        </w:rPr>
        <w:t>Volba starosty obce</w:t>
      </w:r>
      <w:r w:rsidRPr="0024381A">
        <w:rPr>
          <w:rFonts w:cs="Times New Roman"/>
          <w:u w:val="single"/>
        </w:rPr>
        <w:t xml:space="preserve"> </w:t>
      </w:r>
    </w:p>
    <w:p w:rsidR="00616341" w:rsidRDefault="00616341" w:rsidP="00C6267A">
      <w:pPr>
        <w:pStyle w:val="Standard"/>
        <w:ind w:left="703" w:hanging="703"/>
        <w:jc w:val="both"/>
        <w:rPr>
          <w:rFonts w:cs="Times New Roman"/>
        </w:rPr>
      </w:pPr>
    </w:p>
    <w:p w:rsidR="0024381A" w:rsidRPr="0024381A" w:rsidRDefault="00A54CE1" w:rsidP="0024381A">
      <w:pPr>
        <w:tabs>
          <w:tab w:val="left" w:pos="851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81A" w:rsidRPr="0024381A">
        <w:rPr>
          <w:rFonts w:ascii="Times New Roman" w:hAnsi="Times New Roman" w:cs="Times New Roman"/>
          <w:sz w:val="24"/>
          <w:szCs w:val="24"/>
        </w:rPr>
        <w:t>Zastupitelstvo obce po projednání   z v o l i l o   starostou obce Týn nad Bečvou</w:t>
      </w:r>
    </w:p>
    <w:p w:rsidR="0024381A" w:rsidRPr="0024381A" w:rsidRDefault="0024381A" w:rsidP="0024381A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4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1A">
        <w:rPr>
          <w:rFonts w:ascii="Times New Roman" w:hAnsi="Times New Roman" w:cs="Times New Roman"/>
          <w:sz w:val="24"/>
          <w:szCs w:val="24"/>
        </w:rPr>
        <w:t xml:space="preserve">pana </w:t>
      </w:r>
      <w:r w:rsidRPr="00F324ED">
        <w:rPr>
          <w:rFonts w:ascii="Times New Roman" w:hAnsi="Times New Roman" w:cs="Times New Roman"/>
          <w:b/>
          <w:sz w:val="24"/>
          <w:szCs w:val="24"/>
        </w:rPr>
        <w:t>Ing. Antonína Ryšánka</w:t>
      </w:r>
      <w:r w:rsidRPr="0024381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381A" w:rsidRDefault="0024381A" w:rsidP="00C6267A">
      <w:pPr>
        <w:pStyle w:val="Standard"/>
        <w:ind w:left="703" w:hanging="703"/>
        <w:jc w:val="both"/>
        <w:rPr>
          <w:rFonts w:cs="Times New Roman"/>
        </w:rPr>
      </w:pPr>
    </w:p>
    <w:p w:rsidR="00830651" w:rsidRDefault="00830651" w:rsidP="00C6267A">
      <w:pPr>
        <w:pStyle w:val="Standard"/>
        <w:ind w:left="703" w:hanging="703"/>
        <w:jc w:val="both"/>
        <w:rPr>
          <w:rFonts w:cs="Times New Roman"/>
        </w:rPr>
      </w:pPr>
    </w:p>
    <w:p w:rsidR="00772F83" w:rsidRDefault="0024381A" w:rsidP="00805C38">
      <w:pPr>
        <w:pStyle w:val="Standard"/>
        <w:ind w:left="705" w:hanging="705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7</w:t>
      </w:r>
      <w:r w:rsidR="00772F83" w:rsidRPr="00772F83">
        <w:rPr>
          <w:rFonts w:cs="Times New Roman"/>
          <w:b/>
          <w:sz w:val="32"/>
          <w:szCs w:val="32"/>
        </w:rPr>
        <w:t xml:space="preserve">/2018 – ZO </w:t>
      </w:r>
      <w:r>
        <w:rPr>
          <w:rFonts w:cs="Times New Roman"/>
          <w:b/>
          <w:sz w:val="32"/>
          <w:szCs w:val="32"/>
        </w:rPr>
        <w:t>1</w:t>
      </w:r>
    </w:p>
    <w:p w:rsidR="00805C38" w:rsidRDefault="00805C38" w:rsidP="00805C38">
      <w:pPr>
        <w:pStyle w:val="Standard"/>
        <w:ind w:left="705" w:hanging="705"/>
        <w:jc w:val="both"/>
        <w:rPr>
          <w:rFonts w:cs="Times New Roman"/>
          <w:b/>
        </w:rPr>
      </w:pPr>
    </w:p>
    <w:p w:rsidR="0024381A" w:rsidRDefault="0024381A" w:rsidP="0024381A">
      <w:pPr>
        <w:tabs>
          <w:tab w:val="left" w:pos="1189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4381A">
        <w:rPr>
          <w:rFonts w:ascii="Times New Roman" w:hAnsi="Times New Roman" w:cs="Times New Roman"/>
          <w:b/>
          <w:iCs/>
          <w:sz w:val="24"/>
          <w:szCs w:val="24"/>
          <w:u w:val="single"/>
        </w:rPr>
        <w:t>Volba místostarosty obce</w:t>
      </w:r>
    </w:p>
    <w:p w:rsidR="0024381A" w:rsidRPr="0024381A" w:rsidRDefault="00A54CE1" w:rsidP="00A54CE1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381A" w:rsidRPr="0024381A">
        <w:rPr>
          <w:rFonts w:ascii="Times New Roman" w:hAnsi="Times New Roman" w:cs="Times New Roman"/>
          <w:sz w:val="24"/>
          <w:szCs w:val="24"/>
        </w:rPr>
        <w:t xml:space="preserve">Zastupitelstvo obce po projednání   z v o l i l o   místostarostou obce Týn nad Bečvou  </w:t>
      </w:r>
    </w:p>
    <w:p w:rsidR="0024381A" w:rsidRPr="0024381A" w:rsidRDefault="0024381A" w:rsidP="0024381A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24381A">
        <w:rPr>
          <w:rFonts w:ascii="Times New Roman" w:hAnsi="Times New Roman" w:cs="Times New Roman"/>
          <w:sz w:val="24"/>
          <w:szCs w:val="24"/>
        </w:rPr>
        <w:tab/>
        <w:t xml:space="preserve">pana </w:t>
      </w:r>
      <w:r w:rsidRPr="00F324ED">
        <w:rPr>
          <w:rFonts w:ascii="Times New Roman" w:hAnsi="Times New Roman" w:cs="Times New Roman"/>
          <w:b/>
          <w:sz w:val="24"/>
          <w:szCs w:val="24"/>
        </w:rPr>
        <w:t xml:space="preserve">Marka </w:t>
      </w:r>
      <w:proofErr w:type="spellStart"/>
      <w:r w:rsidRPr="00F324ED">
        <w:rPr>
          <w:rFonts w:ascii="Times New Roman" w:hAnsi="Times New Roman" w:cs="Times New Roman"/>
          <w:b/>
          <w:sz w:val="24"/>
          <w:szCs w:val="24"/>
        </w:rPr>
        <w:t>Sazimu</w:t>
      </w:r>
      <w:proofErr w:type="spellEnd"/>
      <w:r w:rsidRPr="0024381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381A" w:rsidRPr="0024381A" w:rsidRDefault="0024381A" w:rsidP="0024381A">
      <w:pPr>
        <w:tabs>
          <w:tab w:val="left" w:pos="1189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C6267A" w:rsidRDefault="00A54CE1" w:rsidP="008306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C6267A" w:rsidRPr="00805C38">
        <w:rPr>
          <w:rFonts w:ascii="Times New Roman" w:hAnsi="Times New Roman" w:cs="Times New Roman"/>
          <w:b/>
          <w:sz w:val="32"/>
          <w:szCs w:val="32"/>
        </w:rPr>
        <w:t xml:space="preserve">/2018 – ZO 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133184" w:rsidRPr="00133184" w:rsidRDefault="00133184" w:rsidP="00133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CE1" w:rsidRDefault="00A54CE1" w:rsidP="00A54CE1">
      <w:pPr>
        <w:tabs>
          <w:tab w:val="left" w:pos="1189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54CE1">
        <w:rPr>
          <w:rFonts w:ascii="Times New Roman" w:hAnsi="Times New Roman" w:cs="Times New Roman"/>
          <w:b/>
          <w:iCs/>
          <w:sz w:val="24"/>
          <w:szCs w:val="24"/>
          <w:u w:val="single"/>
        </w:rPr>
        <w:t>Volba dalších členů rady obce</w:t>
      </w:r>
    </w:p>
    <w:p w:rsidR="00A54CE1" w:rsidRPr="00A54CE1" w:rsidRDefault="00A54CE1" w:rsidP="00A54CE1">
      <w:pPr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 xml:space="preserve">Zastupitelstvo obce po projednání    z v o l i l o   další tři členy Rady obce Týn nad Bečvou ve </w:t>
      </w:r>
      <w:proofErr w:type="gramStart"/>
      <w:r w:rsidRPr="00A54CE1">
        <w:rPr>
          <w:rFonts w:ascii="Times New Roman" w:hAnsi="Times New Roman" w:cs="Times New Roman"/>
          <w:sz w:val="24"/>
          <w:szCs w:val="24"/>
        </w:rPr>
        <w:t>složení :</w:t>
      </w:r>
      <w:proofErr w:type="gramEnd"/>
    </w:p>
    <w:p w:rsidR="00A54CE1" w:rsidRPr="00A54CE1" w:rsidRDefault="00A54CE1" w:rsidP="00A54CE1">
      <w:pPr>
        <w:tabs>
          <w:tab w:val="left" w:pos="851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4CE1">
        <w:rPr>
          <w:rFonts w:ascii="Times New Roman" w:hAnsi="Times New Roman" w:cs="Times New Roman"/>
          <w:sz w:val="24"/>
          <w:szCs w:val="24"/>
        </w:rPr>
        <w:t>pan Břetislav Brázda</w:t>
      </w:r>
    </w:p>
    <w:p w:rsidR="00A54CE1" w:rsidRPr="00A54CE1" w:rsidRDefault="00A54CE1" w:rsidP="00A54CE1">
      <w:pPr>
        <w:tabs>
          <w:tab w:val="left" w:pos="69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4CE1">
        <w:rPr>
          <w:rFonts w:ascii="Times New Roman" w:hAnsi="Times New Roman" w:cs="Times New Roman"/>
          <w:sz w:val="24"/>
          <w:szCs w:val="24"/>
        </w:rPr>
        <w:t>pan Bc. Pavel Procházka</w:t>
      </w:r>
    </w:p>
    <w:p w:rsidR="00A54CE1" w:rsidRPr="00A54CE1" w:rsidRDefault="00A54CE1" w:rsidP="00A54CE1">
      <w:pPr>
        <w:tabs>
          <w:tab w:val="left" w:pos="69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4CE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4CE1">
        <w:rPr>
          <w:rFonts w:ascii="Times New Roman" w:hAnsi="Times New Roman" w:cs="Times New Roman"/>
          <w:sz w:val="24"/>
          <w:szCs w:val="24"/>
        </w:rPr>
        <w:t xml:space="preserve"> pan Mgr. Martin Černý</w:t>
      </w:r>
    </w:p>
    <w:p w:rsidR="00C6267A" w:rsidRPr="00805C38" w:rsidRDefault="00A54CE1" w:rsidP="00133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="00C6267A" w:rsidRPr="00805C38">
        <w:rPr>
          <w:rFonts w:ascii="Times New Roman" w:hAnsi="Times New Roman" w:cs="Times New Roman"/>
          <w:b/>
          <w:sz w:val="32"/>
          <w:szCs w:val="32"/>
        </w:rPr>
        <w:t xml:space="preserve">/2018 – ZO 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133184" w:rsidRDefault="00133184" w:rsidP="00133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BD33F3" w:rsidRDefault="00A54CE1" w:rsidP="00A54CE1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54CE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Zřízení výborů zastupitelstva obce a stanovení počtu jejich členů </w:t>
      </w:r>
    </w:p>
    <w:p w:rsidR="00A54CE1" w:rsidRPr="00A54CE1" w:rsidRDefault="00A54CE1" w:rsidP="00A54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 xml:space="preserve">1.  Zastupitelstvo obce po projednání v souladu s ustanovením § 84 odst. 2 písm. l) </w:t>
      </w:r>
    </w:p>
    <w:p w:rsidR="00A54CE1" w:rsidRPr="00A54CE1" w:rsidRDefault="00A54CE1" w:rsidP="00A54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 xml:space="preserve">     a ustanovením § 117 zákona 128/2000 Sb., o obcích (obecní zřízení) ve znění pozdějších </w:t>
      </w:r>
    </w:p>
    <w:p w:rsidR="00A54CE1" w:rsidRPr="00A54CE1" w:rsidRDefault="00A54CE1" w:rsidP="00A54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 xml:space="preserve">     předpisů:</w:t>
      </w:r>
    </w:p>
    <w:p w:rsidR="00A54CE1" w:rsidRPr="00A54CE1" w:rsidRDefault="00A54CE1" w:rsidP="00A54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4CE1">
        <w:rPr>
          <w:rFonts w:ascii="Times New Roman" w:hAnsi="Times New Roman" w:cs="Times New Roman"/>
          <w:sz w:val="24"/>
          <w:szCs w:val="24"/>
        </w:rPr>
        <w:t xml:space="preserve">a)  z ř i z u j e   na volební období 2018 – </w:t>
      </w:r>
      <w:proofErr w:type="gramStart"/>
      <w:r w:rsidRPr="00A54CE1">
        <w:rPr>
          <w:rFonts w:ascii="Times New Roman" w:hAnsi="Times New Roman" w:cs="Times New Roman"/>
          <w:sz w:val="24"/>
          <w:szCs w:val="24"/>
        </w:rPr>
        <w:t xml:space="preserve">2022  </w:t>
      </w:r>
      <w:r w:rsidRPr="00A54CE1">
        <w:rPr>
          <w:rFonts w:ascii="Times New Roman" w:hAnsi="Times New Roman" w:cs="Times New Roman"/>
          <w:b/>
          <w:sz w:val="24"/>
          <w:szCs w:val="24"/>
        </w:rPr>
        <w:t>finanční</w:t>
      </w:r>
      <w:proofErr w:type="gramEnd"/>
      <w:r w:rsidRPr="00A54CE1">
        <w:rPr>
          <w:rFonts w:ascii="Times New Roman" w:hAnsi="Times New Roman" w:cs="Times New Roman"/>
          <w:b/>
          <w:sz w:val="24"/>
          <w:szCs w:val="24"/>
        </w:rPr>
        <w:t xml:space="preserve"> a kontrolní</w:t>
      </w:r>
      <w:r w:rsidRPr="00A54CE1">
        <w:rPr>
          <w:rFonts w:ascii="Times New Roman" w:hAnsi="Times New Roman" w:cs="Times New Roman"/>
          <w:sz w:val="24"/>
          <w:szCs w:val="24"/>
        </w:rPr>
        <w:t xml:space="preserve"> výbor ZO,</w:t>
      </w:r>
    </w:p>
    <w:p w:rsidR="00A54CE1" w:rsidRPr="00A54CE1" w:rsidRDefault="00A54CE1" w:rsidP="00A54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4CE1">
        <w:rPr>
          <w:rFonts w:ascii="Times New Roman" w:hAnsi="Times New Roman" w:cs="Times New Roman"/>
          <w:sz w:val="24"/>
          <w:szCs w:val="24"/>
        </w:rPr>
        <w:t>b)  s t a n o v </w:t>
      </w:r>
      <w:proofErr w:type="gramStart"/>
      <w:r w:rsidRPr="00A54CE1">
        <w:rPr>
          <w:rFonts w:ascii="Times New Roman" w:hAnsi="Times New Roman" w:cs="Times New Roman"/>
          <w:sz w:val="24"/>
          <w:szCs w:val="24"/>
        </w:rPr>
        <w:t>í  počet</w:t>
      </w:r>
      <w:proofErr w:type="gramEnd"/>
      <w:r w:rsidRPr="00A54CE1">
        <w:rPr>
          <w:rFonts w:ascii="Times New Roman" w:hAnsi="Times New Roman" w:cs="Times New Roman"/>
          <w:sz w:val="24"/>
          <w:szCs w:val="24"/>
        </w:rPr>
        <w:t xml:space="preserve"> členů v každém výboru na  </w:t>
      </w:r>
      <w:r w:rsidRPr="00A54CE1">
        <w:rPr>
          <w:rFonts w:ascii="Times New Roman" w:hAnsi="Times New Roman" w:cs="Times New Roman"/>
          <w:b/>
          <w:sz w:val="24"/>
          <w:szCs w:val="24"/>
        </w:rPr>
        <w:t>3</w:t>
      </w:r>
      <w:r w:rsidRPr="00A54CE1">
        <w:rPr>
          <w:rFonts w:ascii="Times New Roman" w:hAnsi="Times New Roman" w:cs="Times New Roman"/>
          <w:sz w:val="24"/>
          <w:szCs w:val="24"/>
        </w:rPr>
        <w:t>.</w:t>
      </w:r>
    </w:p>
    <w:p w:rsidR="00A54CE1" w:rsidRPr="00A54CE1" w:rsidRDefault="00A54CE1" w:rsidP="00A54C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>2.  Zastupitelstvo obce po projednání   z v o l i l o   členy v uvedených výborech ve složení:</w:t>
      </w:r>
    </w:p>
    <w:p w:rsidR="00A54CE1" w:rsidRPr="00A54CE1" w:rsidRDefault="00A54CE1" w:rsidP="00A54CE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4C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  <w:u w:val="single"/>
        </w:rPr>
        <w:t>Kontrolní výbor:</w:t>
      </w:r>
    </w:p>
    <w:p w:rsidR="00A54CE1" w:rsidRPr="00A54CE1" w:rsidRDefault="00A54CE1" w:rsidP="00A54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>předseda</w:t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  <w:t xml:space="preserve">pan Bc. Josef </w:t>
      </w:r>
      <w:proofErr w:type="spellStart"/>
      <w:r w:rsidRPr="00A54CE1">
        <w:rPr>
          <w:rFonts w:ascii="Times New Roman" w:hAnsi="Times New Roman" w:cs="Times New Roman"/>
          <w:sz w:val="24"/>
          <w:szCs w:val="24"/>
        </w:rPr>
        <w:t>Vaculin</w:t>
      </w:r>
      <w:proofErr w:type="spellEnd"/>
    </w:p>
    <w:p w:rsidR="00A54CE1" w:rsidRPr="00A54CE1" w:rsidRDefault="00A54CE1" w:rsidP="00A54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>členové</w:t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  <w:t xml:space="preserve">paní Bc. Pavla </w:t>
      </w:r>
      <w:proofErr w:type="spellStart"/>
      <w:r w:rsidRPr="00A54CE1">
        <w:rPr>
          <w:rFonts w:ascii="Times New Roman" w:hAnsi="Times New Roman" w:cs="Times New Roman"/>
          <w:sz w:val="24"/>
          <w:szCs w:val="24"/>
        </w:rPr>
        <w:t>Janýšková</w:t>
      </w:r>
      <w:proofErr w:type="spellEnd"/>
    </w:p>
    <w:p w:rsidR="00A54CE1" w:rsidRPr="00A54CE1" w:rsidRDefault="00A54CE1" w:rsidP="00A54CE1">
      <w:pPr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>paní Ing. Martina Zdráhalová</w:t>
      </w:r>
    </w:p>
    <w:p w:rsidR="00A54CE1" w:rsidRPr="00A54CE1" w:rsidRDefault="00A54CE1" w:rsidP="00A54CE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4CE1">
        <w:rPr>
          <w:rFonts w:ascii="Times New Roman" w:hAnsi="Times New Roman" w:cs="Times New Roman"/>
          <w:sz w:val="24"/>
          <w:szCs w:val="24"/>
          <w:u w:val="single"/>
        </w:rPr>
        <w:t>Finanční výbor:</w:t>
      </w:r>
    </w:p>
    <w:p w:rsidR="00A54CE1" w:rsidRPr="00A54CE1" w:rsidRDefault="00A54CE1" w:rsidP="00A54CE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>předseda</w:t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  <w:t>paní Milena Seitlová</w:t>
      </w:r>
    </w:p>
    <w:p w:rsidR="00A54CE1" w:rsidRPr="00A54CE1" w:rsidRDefault="00A54CE1" w:rsidP="00A54CE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>členové</w:t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  <w:t>pan Ing. Aleš Kundera</w:t>
      </w:r>
    </w:p>
    <w:p w:rsidR="00A54CE1" w:rsidRPr="00A54CE1" w:rsidRDefault="00A54CE1" w:rsidP="00A54CE1">
      <w:pPr>
        <w:jc w:val="both"/>
        <w:rPr>
          <w:rFonts w:ascii="Times New Roman" w:hAnsi="Times New Roman" w:cs="Times New Roman"/>
          <w:sz w:val="24"/>
          <w:szCs w:val="24"/>
        </w:rPr>
      </w:pPr>
      <w:r w:rsidRPr="00A54C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CE1">
        <w:rPr>
          <w:rFonts w:ascii="Times New Roman" w:hAnsi="Times New Roman" w:cs="Times New Roman"/>
          <w:sz w:val="24"/>
          <w:szCs w:val="24"/>
        </w:rPr>
        <w:t>pan Bc. Roman Svoboda</w:t>
      </w:r>
    </w:p>
    <w:p w:rsidR="00A54CE1" w:rsidRPr="00A54CE1" w:rsidRDefault="00A54CE1" w:rsidP="00A54CE1">
      <w:pPr>
        <w:tabs>
          <w:tab w:val="left" w:pos="1189"/>
        </w:tabs>
        <w:rPr>
          <w:rFonts w:ascii="Times New Roman" w:hAnsi="Times New Roman" w:cs="Times New Roman"/>
          <w:iCs/>
          <w:sz w:val="24"/>
          <w:szCs w:val="24"/>
        </w:rPr>
      </w:pPr>
    </w:p>
    <w:p w:rsidR="00BD33F3" w:rsidRDefault="00A54CE1" w:rsidP="00133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8B682C">
        <w:rPr>
          <w:rFonts w:ascii="Times New Roman" w:hAnsi="Times New Roman" w:cs="Times New Roman"/>
          <w:b/>
          <w:sz w:val="32"/>
          <w:szCs w:val="32"/>
        </w:rPr>
        <w:t>0</w:t>
      </w:r>
      <w:r w:rsidR="00BD33F3" w:rsidRPr="00805C38">
        <w:rPr>
          <w:rFonts w:ascii="Times New Roman" w:hAnsi="Times New Roman" w:cs="Times New Roman"/>
          <w:b/>
          <w:sz w:val="32"/>
          <w:szCs w:val="32"/>
        </w:rPr>
        <w:t xml:space="preserve">/2018 – ZO 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133184" w:rsidRPr="00133184" w:rsidRDefault="00133184" w:rsidP="00133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82C" w:rsidRDefault="008B682C" w:rsidP="008B682C">
      <w:pPr>
        <w:tabs>
          <w:tab w:val="left" w:pos="1189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B682C">
        <w:rPr>
          <w:rFonts w:ascii="Times New Roman" w:hAnsi="Times New Roman" w:cs="Times New Roman"/>
          <w:b/>
          <w:iCs/>
          <w:sz w:val="24"/>
          <w:szCs w:val="24"/>
          <w:u w:val="single"/>
        </w:rPr>
        <w:t>Výše odměny místostarosty, členů rady obce a členů zastupitelstva obce</w:t>
      </w:r>
    </w:p>
    <w:p w:rsidR="008B682C" w:rsidRPr="008B682C" w:rsidRDefault="008B682C" w:rsidP="008B682C">
      <w:pPr>
        <w:pStyle w:val="Standard"/>
        <w:ind w:firstLine="708"/>
        <w:jc w:val="both"/>
        <w:rPr>
          <w:rFonts w:cs="Times New Roman"/>
        </w:rPr>
      </w:pPr>
      <w:r w:rsidRPr="008B682C">
        <w:rPr>
          <w:rFonts w:cs="Times New Roman"/>
        </w:rPr>
        <w:t xml:space="preserve">1.  Zastupitelstvo obce po projednání     s t a n o v í    v souladu s ustanovením § 72 </w:t>
      </w:r>
    </w:p>
    <w:p w:rsidR="008B682C" w:rsidRPr="008B682C" w:rsidRDefault="008B682C" w:rsidP="008B682C">
      <w:pPr>
        <w:pStyle w:val="Standard"/>
        <w:ind w:firstLine="708"/>
        <w:jc w:val="both"/>
        <w:rPr>
          <w:rFonts w:cs="Times New Roman"/>
        </w:rPr>
      </w:pPr>
      <w:r w:rsidRPr="008B682C">
        <w:rPr>
          <w:rFonts w:cs="Times New Roman"/>
        </w:rPr>
        <w:t xml:space="preserve">     odst. 2 a § 84 odst. 2 písm. n) zákona č.128/2000 Sb., o obcích (obecní zřízení), ve znění  </w:t>
      </w:r>
    </w:p>
    <w:p w:rsidR="008B682C" w:rsidRPr="008B682C" w:rsidRDefault="008B682C" w:rsidP="008B682C">
      <w:pPr>
        <w:pStyle w:val="Standard"/>
        <w:ind w:firstLine="708"/>
        <w:jc w:val="both"/>
        <w:rPr>
          <w:rFonts w:cs="Times New Roman"/>
        </w:rPr>
      </w:pPr>
      <w:r w:rsidRPr="008B682C">
        <w:rPr>
          <w:rFonts w:cs="Times New Roman"/>
        </w:rPr>
        <w:t xml:space="preserve">     pozdějších předpisů, odměny neuvolněným členům Zastupitelstva obce Týn nad Bečvou  </w:t>
      </w:r>
    </w:p>
    <w:p w:rsidR="008B682C" w:rsidRPr="008B682C" w:rsidRDefault="008B682C" w:rsidP="008B682C">
      <w:pPr>
        <w:pStyle w:val="Standard"/>
        <w:ind w:firstLine="708"/>
        <w:jc w:val="both"/>
        <w:rPr>
          <w:rFonts w:cs="Times New Roman"/>
        </w:rPr>
      </w:pPr>
      <w:r w:rsidRPr="008B682C">
        <w:rPr>
          <w:rFonts w:cs="Times New Roman"/>
        </w:rPr>
        <w:t xml:space="preserve">     za výkon funkce člena zastupitelstva obce, člena rady obce a výkon funkce neuvolněného     </w:t>
      </w:r>
    </w:p>
    <w:p w:rsidR="008B682C" w:rsidRPr="008B682C" w:rsidRDefault="008B682C" w:rsidP="008B682C">
      <w:pPr>
        <w:pStyle w:val="Standard"/>
        <w:ind w:firstLine="708"/>
        <w:jc w:val="both"/>
        <w:rPr>
          <w:rFonts w:cs="Times New Roman"/>
        </w:rPr>
      </w:pPr>
      <w:r w:rsidRPr="008B682C">
        <w:rPr>
          <w:rFonts w:cs="Times New Roman"/>
        </w:rPr>
        <w:t xml:space="preserve">     místostarosty obce, ve výši dle důvodové zprávy, s účinností od 16.11.2018.                                                                  </w:t>
      </w:r>
    </w:p>
    <w:p w:rsidR="008B682C" w:rsidRPr="008B682C" w:rsidRDefault="008B682C" w:rsidP="008B682C">
      <w:pPr>
        <w:pStyle w:val="Standard"/>
        <w:rPr>
          <w:rFonts w:cs="Times New Roman"/>
        </w:rPr>
      </w:pPr>
      <w:r w:rsidRPr="008B682C">
        <w:rPr>
          <w:rFonts w:cs="Times New Roman"/>
        </w:rPr>
        <w:t xml:space="preserve">                         </w:t>
      </w:r>
      <w:r w:rsidRPr="008B682C">
        <w:rPr>
          <w:rFonts w:cs="Times New Roman"/>
        </w:rPr>
        <w:tab/>
        <w:t xml:space="preserve"> </w:t>
      </w:r>
    </w:p>
    <w:p w:rsidR="008B682C" w:rsidRPr="008B682C" w:rsidRDefault="008B682C" w:rsidP="008B682C">
      <w:pPr>
        <w:pStyle w:val="Standard"/>
        <w:rPr>
          <w:rFonts w:cs="Times New Roman"/>
        </w:rPr>
      </w:pPr>
      <w:r w:rsidRPr="008B682C">
        <w:rPr>
          <w:rFonts w:cs="Times New Roman"/>
        </w:rPr>
        <w:t xml:space="preserve"> </w:t>
      </w:r>
      <w:r w:rsidRPr="008B682C">
        <w:rPr>
          <w:rFonts w:cs="Times New Roman"/>
        </w:rPr>
        <w:tab/>
        <w:t xml:space="preserve">2.  Zastupitelstvo obce    u k l á d á    starostovi obce zabezpečit vyplácení měsíčních odměn  </w:t>
      </w:r>
    </w:p>
    <w:p w:rsidR="008B682C" w:rsidRPr="008B682C" w:rsidRDefault="008B682C" w:rsidP="008B682C">
      <w:pPr>
        <w:pStyle w:val="Standard"/>
        <w:ind w:left="708"/>
        <w:rPr>
          <w:rFonts w:cs="Times New Roman"/>
        </w:rPr>
      </w:pPr>
      <w:r w:rsidRPr="008B682C">
        <w:rPr>
          <w:rFonts w:cs="Times New Roman"/>
        </w:rPr>
        <w:t xml:space="preserve">     v řádných výplatních termínech s </w:t>
      </w:r>
      <w:proofErr w:type="gramStart"/>
      <w:r w:rsidRPr="008B682C">
        <w:rPr>
          <w:rFonts w:cs="Times New Roman"/>
        </w:rPr>
        <w:t>účinností  od</w:t>
      </w:r>
      <w:proofErr w:type="gramEnd"/>
      <w:r w:rsidRPr="008B682C">
        <w:rPr>
          <w:rFonts w:cs="Times New Roman"/>
        </w:rPr>
        <w:t xml:space="preserve">  16.11.2018.</w:t>
      </w:r>
    </w:p>
    <w:p w:rsidR="008B682C" w:rsidRPr="008B682C" w:rsidRDefault="008B682C" w:rsidP="008B682C">
      <w:pPr>
        <w:pStyle w:val="Standard"/>
        <w:ind w:left="708"/>
        <w:rPr>
          <w:rFonts w:cs="Times New Roman"/>
        </w:rPr>
      </w:pPr>
    </w:p>
    <w:p w:rsidR="00830651" w:rsidRPr="00616341" w:rsidRDefault="00830651" w:rsidP="00957A5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D1412" w:rsidRPr="00805C38" w:rsidRDefault="008B682C" w:rsidP="00ED141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ED1412" w:rsidRPr="00805C38">
        <w:rPr>
          <w:rFonts w:ascii="Times New Roman" w:hAnsi="Times New Roman" w:cs="Times New Roman"/>
          <w:b/>
          <w:sz w:val="32"/>
          <w:szCs w:val="32"/>
        </w:rPr>
        <w:t xml:space="preserve">/2018 – ZO 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8B682C" w:rsidRPr="00A54CE1" w:rsidRDefault="008B682C" w:rsidP="008B682C">
      <w:pPr>
        <w:tabs>
          <w:tab w:val="left" w:pos="1189"/>
        </w:tabs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54CE1">
        <w:rPr>
          <w:rFonts w:ascii="Times New Roman" w:hAnsi="Times New Roman" w:cs="Times New Roman"/>
          <w:b/>
          <w:iCs/>
          <w:sz w:val="24"/>
          <w:szCs w:val="24"/>
          <w:u w:val="single"/>
        </w:rPr>
        <w:t>Žádost o proplacení poměrné části dovolené za rok 2018 dosavadnímu starostovi</w:t>
      </w:r>
    </w:p>
    <w:p w:rsidR="008B682C" w:rsidRDefault="008B682C" w:rsidP="008B682C">
      <w:pPr>
        <w:tabs>
          <w:tab w:val="left" w:pos="1189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54CE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obce Bc. Josefu </w:t>
      </w:r>
      <w:proofErr w:type="spellStart"/>
      <w:r w:rsidRPr="00A54CE1">
        <w:rPr>
          <w:rFonts w:ascii="Times New Roman" w:hAnsi="Times New Roman" w:cs="Times New Roman"/>
          <w:b/>
          <w:iCs/>
          <w:sz w:val="24"/>
          <w:szCs w:val="24"/>
          <w:u w:val="single"/>
        </w:rPr>
        <w:t>Vaculinovi</w:t>
      </w:r>
      <w:proofErr w:type="spellEnd"/>
      <w:r w:rsidRPr="00A54CE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:rsidR="008B682C" w:rsidRPr="008B682C" w:rsidRDefault="008B682C" w:rsidP="008B68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2C">
        <w:rPr>
          <w:rFonts w:ascii="Times New Roman" w:hAnsi="Times New Roman" w:cs="Times New Roman"/>
          <w:sz w:val="24"/>
          <w:szCs w:val="24"/>
        </w:rPr>
        <w:t xml:space="preserve">Zastupitelstvo obce po projednání    s ch v á l i l o   proplacení poměrné části dovolené za </w:t>
      </w:r>
    </w:p>
    <w:p w:rsidR="008B682C" w:rsidRDefault="008B682C" w:rsidP="008B6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2C">
        <w:rPr>
          <w:rFonts w:ascii="Times New Roman" w:hAnsi="Times New Roman" w:cs="Times New Roman"/>
          <w:sz w:val="24"/>
          <w:szCs w:val="24"/>
        </w:rPr>
        <w:t xml:space="preserve">rok 2018 dosavadnímu starostovi obce Bc. Josefu </w:t>
      </w:r>
      <w:proofErr w:type="spellStart"/>
      <w:r w:rsidRPr="008B682C">
        <w:rPr>
          <w:rFonts w:ascii="Times New Roman" w:hAnsi="Times New Roman" w:cs="Times New Roman"/>
          <w:sz w:val="24"/>
          <w:szCs w:val="24"/>
        </w:rPr>
        <w:t>Vaculinovi</w:t>
      </w:r>
      <w:proofErr w:type="spellEnd"/>
      <w:r w:rsidRPr="008B682C">
        <w:rPr>
          <w:rFonts w:ascii="Times New Roman" w:hAnsi="Times New Roman" w:cs="Times New Roman"/>
          <w:sz w:val="24"/>
          <w:szCs w:val="24"/>
        </w:rPr>
        <w:t>.</w:t>
      </w:r>
    </w:p>
    <w:p w:rsidR="00F324ED" w:rsidRDefault="00F324ED" w:rsidP="008B6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24ED" w:rsidRDefault="00F324ED" w:rsidP="008B6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24ED" w:rsidRDefault="00F324ED" w:rsidP="00F32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8B682C" w:rsidRPr="00F324ED" w:rsidRDefault="00F324ED" w:rsidP="00F324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B682C" w:rsidRPr="00F324ED">
        <w:rPr>
          <w:rFonts w:ascii="Times New Roman" w:hAnsi="Times New Roman" w:cs="Times New Roman"/>
          <w:b/>
          <w:sz w:val="24"/>
          <w:szCs w:val="24"/>
        </w:rPr>
        <w:t>Ing. Antonín Ryšánek</w:t>
      </w:r>
      <w:r>
        <w:rPr>
          <w:rFonts w:ascii="Times New Roman" w:hAnsi="Times New Roman" w:cs="Times New Roman"/>
          <w:b/>
          <w:sz w:val="24"/>
          <w:szCs w:val="24"/>
        </w:rPr>
        <w:t xml:space="preserve"> v.r.</w:t>
      </w:r>
      <w:r w:rsidR="008B682C">
        <w:rPr>
          <w:rFonts w:ascii="Times New Roman" w:hAnsi="Times New Roman" w:cs="Times New Roman"/>
          <w:sz w:val="24"/>
          <w:szCs w:val="24"/>
        </w:rPr>
        <w:tab/>
      </w:r>
      <w:r w:rsidR="008B68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B682C" w:rsidRPr="00F324ED">
        <w:rPr>
          <w:rFonts w:ascii="Times New Roman" w:hAnsi="Times New Roman" w:cs="Times New Roman"/>
          <w:b/>
          <w:sz w:val="24"/>
          <w:szCs w:val="24"/>
        </w:rPr>
        <w:t xml:space="preserve">Marek </w:t>
      </w:r>
      <w:proofErr w:type="spellStart"/>
      <w:r w:rsidR="008B682C" w:rsidRPr="00F324ED">
        <w:rPr>
          <w:rFonts w:ascii="Times New Roman" w:hAnsi="Times New Roman" w:cs="Times New Roman"/>
          <w:b/>
          <w:sz w:val="24"/>
          <w:szCs w:val="24"/>
        </w:rPr>
        <w:t>S</w:t>
      </w:r>
      <w:r w:rsidRPr="00F324ED">
        <w:rPr>
          <w:rFonts w:ascii="Times New Roman" w:hAnsi="Times New Roman" w:cs="Times New Roman"/>
          <w:b/>
          <w:sz w:val="24"/>
          <w:szCs w:val="24"/>
        </w:rPr>
        <w:t>azima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v.r.</w:t>
      </w:r>
    </w:p>
    <w:p w:rsidR="00B71803" w:rsidRDefault="00734ACC" w:rsidP="008B682C"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starosta obce</w:t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           místostarosta obce</w:t>
      </w:r>
    </w:p>
    <w:sectPr w:rsidR="00B71803" w:rsidSect="00133184">
      <w:footerReference w:type="default" r:id="rId7"/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22C" w:rsidRDefault="00DB322C" w:rsidP="00D921F0">
      <w:pPr>
        <w:spacing w:after="0" w:line="240" w:lineRule="auto"/>
      </w:pPr>
      <w:r>
        <w:separator/>
      </w:r>
    </w:p>
  </w:endnote>
  <w:endnote w:type="continuationSeparator" w:id="0">
    <w:p w:rsidR="00DB322C" w:rsidRDefault="00DB322C" w:rsidP="00D9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9073148"/>
      <w:docPartObj>
        <w:docPartGallery w:val="Page Numbers (Bottom of Page)"/>
        <w:docPartUnique/>
      </w:docPartObj>
    </w:sdtPr>
    <w:sdtEndPr/>
    <w:sdtContent>
      <w:p w:rsidR="00D921F0" w:rsidRDefault="00D921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21F0" w:rsidRDefault="00D921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22C" w:rsidRDefault="00DB322C" w:rsidP="00D921F0">
      <w:pPr>
        <w:spacing w:after="0" w:line="240" w:lineRule="auto"/>
      </w:pPr>
      <w:r>
        <w:separator/>
      </w:r>
    </w:p>
  </w:footnote>
  <w:footnote w:type="continuationSeparator" w:id="0">
    <w:p w:rsidR="00DB322C" w:rsidRDefault="00DB322C" w:rsidP="00D9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31845"/>
    <w:multiLevelType w:val="hybridMultilevel"/>
    <w:tmpl w:val="F190E98C"/>
    <w:lvl w:ilvl="0" w:tplc="0C206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CC"/>
    <w:rsid w:val="000C598D"/>
    <w:rsid w:val="00133184"/>
    <w:rsid w:val="0024381A"/>
    <w:rsid w:val="0044480F"/>
    <w:rsid w:val="004E5240"/>
    <w:rsid w:val="00616341"/>
    <w:rsid w:val="00644905"/>
    <w:rsid w:val="00734ACC"/>
    <w:rsid w:val="0074135B"/>
    <w:rsid w:val="00772F83"/>
    <w:rsid w:val="00796EED"/>
    <w:rsid w:val="00805C38"/>
    <w:rsid w:val="00830651"/>
    <w:rsid w:val="008B682C"/>
    <w:rsid w:val="00957A5A"/>
    <w:rsid w:val="00975820"/>
    <w:rsid w:val="009C5601"/>
    <w:rsid w:val="00A54CE1"/>
    <w:rsid w:val="00B6673F"/>
    <w:rsid w:val="00B704AF"/>
    <w:rsid w:val="00B71803"/>
    <w:rsid w:val="00BD33F3"/>
    <w:rsid w:val="00C53E68"/>
    <w:rsid w:val="00C6267A"/>
    <w:rsid w:val="00D30A9B"/>
    <w:rsid w:val="00D921F0"/>
    <w:rsid w:val="00DB322C"/>
    <w:rsid w:val="00DF0867"/>
    <w:rsid w:val="00E658B6"/>
    <w:rsid w:val="00ED1412"/>
    <w:rsid w:val="00F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56C1"/>
  <w15:chartTrackingRefBased/>
  <w15:docId w15:val="{518DDEAB-18BE-4D4D-97B6-F59C4C4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2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2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2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1F0"/>
  </w:style>
  <w:style w:type="paragraph" w:styleId="Zpat">
    <w:name w:val="footer"/>
    <w:basedOn w:val="Normln"/>
    <w:link w:val="ZpatChar"/>
    <w:uiPriority w:val="99"/>
    <w:unhideWhenUsed/>
    <w:rsid w:val="00D9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16</cp:revision>
  <cp:lastPrinted>2018-11-16T15:01:00Z</cp:lastPrinted>
  <dcterms:created xsi:type="dcterms:W3CDTF">2018-09-21T06:13:00Z</dcterms:created>
  <dcterms:modified xsi:type="dcterms:W3CDTF">2018-11-16T15:06:00Z</dcterms:modified>
</cp:coreProperties>
</file>